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6155" w14:textId="19A2E6C6" w:rsidR="00A2432D" w:rsidRPr="00823257" w:rsidRDefault="002923A0" w:rsidP="000F7987">
      <w:pPr>
        <w:pStyle w:val="Heading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</w:t>
      </w:r>
      <w:r w:rsidR="008C612D">
        <w:rPr>
          <w:b w:val="0"/>
          <w:color w:val="262626"/>
          <w:sz w:val="22"/>
          <w:szCs w:val="24"/>
        </w:rPr>
        <w:t>5</w:t>
      </w:r>
      <w:r w:rsidR="005B01F4">
        <w:rPr>
          <w:b w:val="0"/>
          <w:color w:val="262626"/>
          <w:sz w:val="22"/>
          <w:szCs w:val="24"/>
        </w:rPr>
        <w:t>30</w:t>
      </w:r>
    </w:p>
    <w:p w14:paraId="6A13D98F" w14:textId="77777777"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14:paraId="168E416E" w14:textId="2C3B87AE"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</w:t>
      </w:r>
      <w:r w:rsidR="008C612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3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Internship</w:t>
      </w:r>
      <w:r w:rsidR="00A2432D" w:rsidRPr="00C9553D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181573">
        <w:rPr>
          <w:rFonts w:ascii="Times New Roman" w:hAnsi="Times New Roman" w:cs="Times New Roman"/>
          <w:b/>
          <w:sz w:val="30"/>
          <w:szCs w:val="30"/>
          <w:u w:val="single"/>
        </w:rPr>
        <w:t>Baker Tilly Hong Kong</w:t>
      </w:r>
    </w:p>
    <w:p w14:paraId="6A70E3D0" w14:textId="21B97B4D" w:rsidR="001F5180" w:rsidRPr="00005AE0" w:rsidRDefault="00181573" w:rsidP="00181573">
      <w:pPr>
        <w:pStyle w:val="fontsize1420"/>
        <w:shd w:val="clear" w:color="auto" w:fill="FFFFFF"/>
        <w:jc w:val="both"/>
        <w:rPr>
          <w:rFonts w:eastAsia="PMingLiU"/>
          <w:shd w:val="clear" w:color="auto" w:fill="FFFFFF"/>
          <w:lang w:val="en-US"/>
        </w:rPr>
      </w:pPr>
      <w:r>
        <w:rPr>
          <w:b/>
          <w:shd w:val="clear" w:color="auto" w:fill="FFFFFF"/>
          <w:lang w:val="en-US"/>
        </w:rPr>
        <w:t>Baker Tilly Hong Kong</w:t>
      </w:r>
      <w:r w:rsidRPr="00181573">
        <w:rPr>
          <w:bCs/>
          <w:shd w:val="clear" w:color="auto" w:fill="FFFFFF"/>
          <w:lang w:val="en-US"/>
        </w:rPr>
        <w:t xml:space="preserve"> is one of Hong Kong's leading firms of certified public accountants and business advisors</w:t>
      </w:r>
      <w:r w:rsidR="007C0A73">
        <w:rPr>
          <w:bCs/>
          <w:shd w:val="clear" w:color="auto" w:fill="FFFFFF"/>
          <w:lang w:val="en-US"/>
        </w:rPr>
        <w:t>, s</w:t>
      </w:r>
      <w:r w:rsidRPr="00181573">
        <w:rPr>
          <w:bCs/>
          <w:shd w:val="clear" w:color="auto" w:fill="FFFFFF"/>
          <w:lang w:val="en-US"/>
        </w:rPr>
        <w:t xml:space="preserve">pecialising in providing clients with a range of integrated services. </w:t>
      </w:r>
      <w:r w:rsidR="007C0A73">
        <w:rPr>
          <w:bCs/>
          <w:shd w:val="clear" w:color="auto" w:fill="FFFFFF"/>
          <w:lang w:val="en-US"/>
        </w:rPr>
        <w:t>The company</w:t>
      </w:r>
      <w:r w:rsidRPr="00181573">
        <w:rPr>
          <w:bCs/>
          <w:shd w:val="clear" w:color="auto" w:fill="FFFFFF"/>
          <w:lang w:val="en-US"/>
        </w:rPr>
        <w:t xml:space="preserve"> is driven by 300 directors and professional staff based in Hong Kong.</w:t>
      </w:r>
      <w:r w:rsidR="007C0A73">
        <w:rPr>
          <w:bCs/>
          <w:shd w:val="clear" w:color="auto" w:fill="FFFFFF"/>
          <w:lang w:val="en-US"/>
        </w:rPr>
        <w:t xml:space="preserve"> Baker Tilly</w:t>
      </w:r>
      <w:r w:rsidR="00F86D76" w:rsidRPr="008C612D">
        <w:rPr>
          <w:bCs/>
          <w:shd w:val="clear" w:color="auto" w:fill="FFFFFF"/>
          <w:lang w:val="en-US"/>
        </w:rPr>
        <w:t xml:space="preserve"> is</w:t>
      </w:r>
      <w:r w:rsidR="00BF7DE8">
        <w:rPr>
          <w:shd w:val="clear" w:color="auto" w:fill="FFFFFF"/>
          <w:lang w:val="en-US"/>
        </w:rPr>
        <w:t xml:space="preserve"> </w:t>
      </w:r>
      <w:r w:rsidR="008C612D">
        <w:rPr>
          <w:shd w:val="clear" w:color="auto" w:fill="FFFFFF"/>
          <w:lang w:val="en-US"/>
        </w:rPr>
        <w:t xml:space="preserve">now </w:t>
      </w:r>
      <w:r w:rsidR="00F86D76">
        <w:rPr>
          <w:shd w:val="clear" w:color="auto" w:fill="FFFFFF"/>
          <w:lang w:val="en-US"/>
        </w:rPr>
        <w:t>looking for high-calibre</w:t>
      </w:r>
      <w:r w:rsidR="00F86D76" w:rsidRPr="00F86D76">
        <w:rPr>
          <w:shd w:val="clear" w:color="auto" w:fill="FFFFFF"/>
          <w:lang w:val="en-US"/>
        </w:rPr>
        <w:t xml:space="preserve"> candidate</w:t>
      </w:r>
      <w:r w:rsidR="00F86D76">
        <w:rPr>
          <w:shd w:val="clear" w:color="auto" w:fill="FFFFFF"/>
          <w:lang w:val="en-US"/>
        </w:rPr>
        <w:t xml:space="preserve">s to join their </w:t>
      </w:r>
      <w:r w:rsidR="008C612D">
        <w:rPr>
          <w:shd w:val="clear" w:color="auto" w:fill="FFFFFF"/>
          <w:lang w:val="en-US"/>
        </w:rPr>
        <w:t>company</w:t>
      </w:r>
      <w:r w:rsidR="00F0253E" w:rsidRPr="00F0253E">
        <w:rPr>
          <w:shd w:val="clear" w:color="auto" w:fill="FFFFFF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2432D" w:rsidRPr="00823257" w14:paraId="4F6A790D" w14:textId="77777777" w:rsidTr="00F91A02">
        <w:tc>
          <w:tcPr>
            <w:tcW w:w="2830" w:type="dxa"/>
          </w:tcPr>
          <w:p w14:paraId="07E08E0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4CB4CEB3" w14:textId="3EDA20E0" w:rsidR="00A2432D" w:rsidRPr="00F114AA" w:rsidRDefault="00AB331F" w:rsidP="001F5180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Intern</w:t>
            </w:r>
            <w:r w:rsidR="007C0A73">
              <w:rPr>
                <w:b/>
              </w:rPr>
              <w:t>ship Trainee</w:t>
            </w:r>
            <w:r>
              <w:rPr>
                <w:b/>
              </w:rPr>
              <w:t xml:space="preserve"> (</w:t>
            </w:r>
            <w:r w:rsidR="007C0A73">
              <w:rPr>
                <w:b/>
              </w:rPr>
              <w:t>Accountancy</w:t>
            </w:r>
            <w:r>
              <w:rPr>
                <w:b/>
              </w:rPr>
              <w:t>)</w:t>
            </w:r>
          </w:p>
        </w:tc>
      </w:tr>
      <w:tr w:rsidR="00A2432D" w:rsidRPr="00823257" w14:paraId="0762429B" w14:textId="77777777" w:rsidTr="001F5180">
        <w:trPr>
          <w:trHeight w:val="70"/>
        </w:trPr>
        <w:tc>
          <w:tcPr>
            <w:tcW w:w="2830" w:type="dxa"/>
          </w:tcPr>
          <w:p w14:paraId="42B2C14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14:paraId="6500A847" w14:textId="77777777" w:rsidR="00E57E8A" w:rsidRPr="007C0A73" w:rsidRDefault="006D27E0" w:rsidP="0083710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</w:t>
            </w:r>
            <w:r w:rsidR="0083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A73">
              <w:rPr>
                <w:rFonts w:ascii="Times New Roman" w:hAnsi="Times New Roman" w:cs="Times New Roman"/>
                <w:sz w:val="24"/>
                <w:szCs w:val="24"/>
              </w:rPr>
              <w:t>in providing audit and assurance/ financial advisory service</w:t>
            </w:r>
          </w:p>
          <w:p w14:paraId="58606A24" w14:textId="05D4DC6C" w:rsidR="007C0A73" w:rsidRDefault="007C0A73" w:rsidP="0083710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Provide support to senior professionals</w:t>
            </w:r>
          </w:p>
          <w:p w14:paraId="2E6C2F60" w14:textId="02AB16D3" w:rsidR="007C0A73" w:rsidRPr="00837106" w:rsidRDefault="007C0A73" w:rsidP="0083710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Perform any ad hoc duties assigned</w:t>
            </w:r>
          </w:p>
        </w:tc>
      </w:tr>
      <w:tr w:rsidR="00A2432D" w:rsidRPr="00823257" w14:paraId="5009EEB1" w14:textId="77777777" w:rsidTr="00F91A02">
        <w:tc>
          <w:tcPr>
            <w:tcW w:w="2830" w:type="dxa"/>
          </w:tcPr>
          <w:p w14:paraId="5FA1E7C8" w14:textId="77777777" w:rsidR="00A2432D" w:rsidRPr="00823257" w:rsidRDefault="0001168E" w:rsidP="000F7987">
            <w:pPr>
              <w:pStyle w:val="fontsize1420"/>
              <w:spacing w:before="0" w:beforeAutospacing="0" w:after="0" w:afterAutospacing="0"/>
            </w:pPr>
            <w:r w:rsidRPr="00823257">
              <w:t>No. of Vacant</w:t>
            </w:r>
            <w:r>
              <w:t xml:space="preserve"> Positions</w:t>
            </w:r>
            <w:r w:rsidRPr="00823257">
              <w:t>:</w:t>
            </w:r>
          </w:p>
        </w:tc>
        <w:tc>
          <w:tcPr>
            <w:tcW w:w="6157" w:type="dxa"/>
          </w:tcPr>
          <w:p w14:paraId="6145DBB1" w14:textId="5DC7AC3C" w:rsidR="00A2432D" w:rsidRPr="00823257" w:rsidRDefault="007C0A73" w:rsidP="000F7987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</w:tr>
      <w:tr w:rsidR="00A2432D" w:rsidRPr="00823257" w14:paraId="60152616" w14:textId="77777777" w:rsidTr="00F91A02">
        <w:tc>
          <w:tcPr>
            <w:tcW w:w="2830" w:type="dxa"/>
          </w:tcPr>
          <w:p w14:paraId="2816CA87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14:paraId="0D6468CD" w14:textId="54F7772A" w:rsidR="00A2432D" w:rsidRPr="00823257" w:rsidRDefault="00E57E8A" w:rsidP="00E57E8A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Mid May – August 202</w:t>
            </w:r>
            <w:r w:rsidR="00837106">
              <w:rPr>
                <w:shd w:val="clear" w:color="auto" w:fill="FFFFFF"/>
              </w:rPr>
              <w:t>3</w:t>
            </w:r>
          </w:p>
        </w:tc>
      </w:tr>
      <w:tr w:rsidR="00A2432D" w:rsidRPr="00823257" w14:paraId="1A5021D6" w14:textId="77777777" w:rsidTr="00F91A02">
        <w:tc>
          <w:tcPr>
            <w:tcW w:w="2830" w:type="dxa"/>
          </w:tcPr>
          <w:p w14:paraId="2662FAE0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3E3F37E5" w14:textId="328FB9B8" w:rsidR="00A2432D" w:rsidRPr="00823257" w:rsidRDefault="00E57E8A" w:rsidP="000F7987">
            <w:pPr>
              <w:pStyle w:val="NormalWeb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HK$</w:t>
            </w:r>
            <w:r w:rsidR="007C0A73">
              <w:rPr>
                <w:shd w:val="clear" w:color="auto" w:fill="FFFFFF"/>
              </w:rPr>
              <w:t>7</w:t>
            </w:r>
            <w:r w:rsidR="001F5180">
              <w:rPr>
                <w:shd w:val="clear" w:color="auto" w:fill="FFFFFF"/>
              </w:rPr>
              <w:t>,</w:t>
            </w:r>
            <w:r w:rsidR="007C0A73">
              <w:rPr>
                <w:shd w:val="clear" w:color="auto" w:fill="FFFFFF"/>
              </w:rPr>
              <w:t>5</w:t>
            </w:r>
            <w:r w:rsidR="001F5180">
              <w:rPr>
                <w:shd w:val="clear" w:color="auto" w:fill="FFFFFF"/>
              </w:rPr>
              <w:t>00/month</w:t>
            </w:r>
          </w:p>
        </w:tc>
      </w:tr>
      <w:tr w:rsidR="00A2432D" w:rsidRPr="00823257" w14:paraId="775AAE66" w14:textId="77777777" w:rsidTr="007B5F40">
        <w:trPr>
          <w:trHeight w:val="73"/>
        </w:trPr>
        <w:tc>
          <w:tcPr>
            <w:tcW w:w="2830" w:type="dxa"/>
          </w:tcPr>
          <w:p w14:paraId="0F2ED9D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13672748" w14:textId="633AACAB" w:rsidR="00A2432D" w:rsidRPr="00AB331F" w:rsidRDefault="00605681" w:rsidP="007B5F40">
            <w:pPr>
              <w:pStyle w:val="NormalWeb"/>
              <w:spacing w:before="0" w:beforeAutospacing="0" w:after="0" w:afterAutospacing="0"/>
              <w:rPr>
                <w:rFonts w:eastAsia="PMingLiU"/>
                <w:shd w:val="clear" w:color="auto" w:fill="FFFFFF"/>
              </w:rPr>
            </w:pPr>
            <w:r w:rsidRPr="00605681">
              <w:rPr>
                <w:rFonts w:eastAsia="PMingLiU"/>
                <w:shd w:val="clear" w:color="auto" w:fill="FFFFFF"/>
              </w:rPr>
              <w:t>14 April 2023</w:t>
            </w:r>
          </w:p>
        </w:tc>
      </w:tr>
    </w:tbl>
    <w:p w14:paraId="34A5314D" w14:textId="77777777" w:rsidR="00B85E2E" w:rsidRDefault="00B85E2E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9F701" w14:textId="71348F46" w:rsidR="00A2432D" w:rsidRPr="000F7987" w:rsidRDefault="000F7987" w:rsidP="007C0A7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14:paraId="6F611C66" w14:textId="77777777" w:rsidTr="00F91A02">
        <w:tc>
          <w:tcPr>
            <w:tcW w:w="702" w:type="dxa"/>
          </w:tcPr>
          <w:p w14:paraId="7B85D580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14:paraId="585C7E2B" w14:textId="2F8812A2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5" w:history="1">
              <w:r w:rsidRPr="008232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14:paraId="267E8096" w14:textId="77777777" w:rsidTr="00F91A02">
        <w:trPr>
          <w:trHeight w:val="860"/>
        </w:trPr>
        <w:tc>
          <w:tcPr>
            <w:tcW w:w="702" w:type="dxa"/>
          </w:tcPr>
          <w:p w14:paraId="7B8B5AA7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14:paraId="2C21C490" w14:textId="50D8B88C" w:rsidR="00A2432D" w:rsidRPr="00823257" w:rsidRDefault="00A2432D" w:rsidP="00891CCF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6" w:history="1">
              <w:r w:rsidR="000F7987" w:rsidRPr="00F205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</w:t>
            </w:r>
            <w:r w:rsidR="008371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5B01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</w:t>
            </w:r>
            <w:r w:rsidR="008371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r w:rsidR="008371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="008D106F" w:rsidRPr="008D1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Baker Tilly Hong Kong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in the email subject)</w:t>
            </w:r>
          </w:p>
        </w:tc>
      </w:tr>
    </w:tbl>
    <w:p w14:paraId="5E17BDC7" w14:textId="77777777"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Should you have any questions or would like to know more about the Summer Internship Programme, please contact The Student Centre.</w:t>
      </w:r>
    </w:p>
    <w:p w14:paraId="4FD8597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ED8386" w14:textId="77777777"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14:paraId="67DB7C3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39A106" w14:textId="77777777"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14:paraId="3FE348DC" w14:textId="77777777" w:rsidR="00E82BB6" w:rsidRPr="005F6768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p w14:paraId="0D6EE60F" w14:textId="77777777" w:rsidR="00E82BB6" w:rsidRDefault="00E82BB6" w:rsidP="000F7987"/>
    <w:sectPr w:rsidR="00E8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310030">
    <w:abstractNumId w:val="1"/>
  </w:num>
  <w:num w:numId="2" w16cid:durableId="1061370652">
    <w:abstractNumId w:val="2"/>
  </w:num>
  <w:num w:numId="3" w16cid:durableId="130530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2D"/>
    <w:rsid w:val="00005AE0"/>
    <w:rsid w:val="0001168E"/>
    <w:rsid w:val="000569F4"/>
    <w:rsid w:val="00065A92"/>
    <w:rsid w:val="000F7987"/>
    <w:rsid w:val="00132AA5"/>
    <w:rsid w:val="00150C5A"/>
    <w:rsid w:val="00181573"/>
    <w:rsid w:val="001A50BF"/>
    <w:rsid w:val="001D0E3E"/>
    <w:rsid w:val="001F5180"/>
    <w:rsid w:val="002923A0"/>
    <w:rsid w:val="002A0ADE"/>
    <w:rsid w:val="00374CCE"/>
    <w:rsid w:val="003911B7"/>
    <w:rsid w:val="003D6809"/>
    <w:rsid w:val="003E6591"/>
    <w:rsid w:val="003E7993"/>
    <w:rsid w:val="00405B03"/>
    <w:rsid w:val="00556C5E"/>
    <w:rsid w:val="005B01F4"/>
    <w:rsid w:val="00605681"/>
    <w:rsid w:val="00691A9C"/>
    <w:rsid w:val="006D27E0"/>
    <w:rsid w:val="0076117C"/>
    <w:rsid w:val="007B5F40"/>
    <w:rsid w:val="007C0A73"/>
    <w:rsid w:val="00804917"/>
    <w:rsid w:val="00837106"/>
    <w:rsid w:val="00860954"/>
    <w:rsid w:val="00891CCF"/>
    <w:rsid w:val="008B2D7D"/>
    <w:rsid w:val="008C612D"/>
    <w:rsid w:val="008D106F"/>
    <w:rsid w:val="009063D9"/>
    <w:rsid w:val="00957ADA"/>
    <w:rsid w:val="0098713A"/>
    <w:rsid w:val="00990124"/>
    <w:rsid w:val="00A01E62"/>
    <w:rsid w:val="00A2432D"/>
    <w:rsid w:val="00AB331F"/>
    <w:rsid w:val="00AC51EF"/>
    <w:rsid w:val="00B85E2E"/>
    <w:rsid w:val="00B950CE"/>
    <w:rsid w:val="00BA3E8A"/>
    <w:rsid w:val="00BB610F"/>
    <w:rsid w:val="00BC187C"/>
    <w:rsid w:val="00BF7DE8"/>
    <w:rsid w:val="00C9553D"/>
    <w:rsid w:val="00E57E8A"/>
    <w:rsid w:val="00E82BB6"/>
    <w:rsid w:val="00EA08C7"/>
    <w:rsid w:val="00EB2F12"/>
    <w:rsid w:val="00F0253E"/>
    <w:rsid w:val="00F114AA"/>
    <w:rsid w:val="00F128A5"/>
    <w:rsid w:val="00F71704"/>
    <w:rsid w:val="00F86D76"/>
    <w:rsid w:val="00FB4121"/>
    <w:rsid w:val="00FE5E0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1D4BD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Hyperlink">
    <w:name w:val="Hyperlink"/>
    <w:basedOn w:val="DefaultParagraphFont"/>
    <w:uiPriority w:val="99"/>
    <w:unhideWhenUsed/>
    <w:rsid w:val="00A243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Normal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ListParagraph">
    <w:name w:val="List Paragraph"/>
    <w:basedOn w:val="Normal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wchk-ss@uow.edu.au" TargetMode="External"/><Relationship Id="rId5" Type="http://schemas.openxmlformats.org/officeDocument/2006/relationships/hyperlink" Target="https://forms.gle/KuvPzAZw9FkZFv8x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Wing Sze Leung</cp:lastModifiedBy>
  <cp:revision>4</cp:revision>
  <cp:lastPrinted>2021-03-31T06:34:00Z</cp:lastPrinted>
  <dcterms:created xsi:type="dcterms:W3CDTF">2023-02-03T07:50:00Z</dcterms:created>
  <dcterms:modified xsi:type="dcterms:W3CDTF">2023-02-28T02:31:00Z</dcterms:modified>
</cp:coreProperties>
</file>